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B0914" w14:textId="4A76DD82" w:rsidR="00E06794" w:rsidRPr="00313523" w:rsidRDefault="00313523" w:rsidP="00313523">
      <w:pPr>
        <w:jc w:val="both"/>
        <w:rPr>
          <w:b/>
          <w:bCs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Trzy </w:t>
      </w:r>
      <w:r w:rsidRPr="00313523">
        <w:rPr>
          <w:rFonts w:ascii="Calibri" w:hAnsi="Calibri" w:cs="Calibri"/>
          <w:b/>
          <w:bCs/>
          <w:sz w:val="28"/>
          <w:szCs w:val="28"/>
        </w:rPr>
        <w:t>filary beztroskich wakacji</w:t>
      </w:r>
    </w:p>
    <w:p w14:paraId="35713094" w14:textId="77777777" w:rsidR="00313523" w:rsidRPr="00313523" w:rsidRDefault="00313523" w:rsidP="00313523">
      <w:pPr>
        <w:jc w:val="both"/>
        <w:rPr>
          <w:rFonts w:ascii="Calibri" w:hAnsi="Calibri" w:cs="Calibri"/>
          <w:b/>
          <w:bCs/>
        </w:rPr>
      </w:pPr>
      <w:r w:rsidRPr="00313523">
        <w:rPr>
          <w:rFonts w:ascii="Calibri" w:hAnsi="Calibri" w:cs="Calibri"/>
          <w:b/>
          <w:bCs/>
        </w:rPr>
        <w:t xml:space="preserve">Beztroskie wakacje to coś więcej niż dobry plan. To kwestia świadomych wyborów, których częściowo dokonujemy jeszcze przed wyjazdem. Coraz chętniej rezerwujemy wycieczki z większym wyprzedzeniem, więc mamy więcej czasu, żeby sprawdzić, na co trzeba zwrócić uwagę, by wakacyjne wyjazdy były realnie beztroskie. Radzą eksperci Europa Ubezpieczenia i </w:t>
      </w:r>
      <w:proofErr w:type="spellStart"/>
      <w:r w:rsidRPr="00313523">
        <w:rPr>
          <w:rFonts w:ascii="Calibri" w:hAnsi="Calibri" w:cs="Calibri"/>
          <w:b/>
          <w:bCs/>
        </w:rPr>
        <w:t>Rainbow</w:t>
      </w:r>
      <w:proofErr w:type="spellEnd"/>
      <w:r w:rsidRPr="00313523">
        <w:rPr>
          <w:rFonts w:ascii="Calibri" w:hAnsi="Calibri" w:cs="Calibri"/>
          <w:b/>
          <w:bCs/>
        </w:rPr>
        <w:t>.</w:t>
      </w:r>
    </w:p>
    <w:p w14:paraId="52617F19" w14:textId="77777777" w:rsidR="00313523" w:rsidRPr="00313523" w:rsidRDefault="00313523" w:rsidP="00313523">
      <w:pPr>
        <w:jc w:val="both"/>
        <w:rPr>
          <w:rFonts w:ascii="Calibri" w:hAnsi="Calibri" w:cs="Calibri"/>
        </w:rPr>
      </w:pPr>
      <w:r w:rsidRPr="00313523">
        <w:rPr>
          <w:rFonts w:ascii="Calibri" w:hAnsi="Calibri" w:cs="Calibri"/>
        </w:rPr>
        <w:t>Kierunek podróży, standard hotelu, odległość od plaży… – wybierając się na wakacje dopracowujemy podróż pod kątem preferencji, wygód czy potrzeb. Jeśli jednak zależy nam na prawdziwej beztrosce, musimy wziąć pod uwagę więcej elementów. Część z nich traktujemy zbyt często jako „formalności” – tymczasem w nieprzewidzianych sytuacjach mogą decydować one o naszym bezpieczeństwie i spokoju.</w:t>
      </w:r>
    </w:p>
    <w:p w14:paraId="0155BA0D" w14:textId="77777777" w:rsidR="00313523" w:rsidRPr="00313523" w:rsidRDefault="00313523" w:rsidP="00313523">
      <w:pPr>
        <w:jc w:val="both"/>
        <w:rPr>
          <w:rFonts w:ascii="Calibri" w:hAnsi="Calibri" w:cs="Calibri"/>
          <w:b/>
          <w:bCs/>
        </w:rPr>
      </w:pPr>
      <w:r w:rsidRPr="00313523">
        <w:rPr>
          <w:rFonts w:ascii="Calibri" w:hAnsi="Calibri" w:cs="Calibri"/>
          <w:b/>
          <w:bCs/>
        </w:rPr>
        <w:t>Po pierwsze – zdrowie</w:t>
      </w:r>
    </w:p>
    <w:p w14:paraId="50CF41A3" w14:textId="77777777" w:rsidR="00313523" w:rsidRPr="00313523" w:rsidRDefault="00313523" w:rsidP="00313523">
      <w:pPr>
        <w:jc w:val="both"/>
        <w:rPr>
          <w:rFonts w:ascii="Calibri" w:hAnsi="Calibri" w:cs="Calibri"/>
        </w:rPr>
      </w:pPr>
      <w:r w:rsidRPr="00313523">
        <w:rPr>
          <w:rFonts w:ascii="Calibri" w:hAnsi="Calibri" w:cs="Calibri"/>
        </w:rPr>
        <w:t xml:space="preserve">Podstawowym elementem takiego przygotowania jest ubezpieczenie turystyczne. I choć nikt nie planuje choroby czy też wypadku na urlopie, to nie wszystkie okoliczności jesteśmy w stanie przewidzieć. A dane wskazują, że z roku na rok zwiększa się liczba osób korzystających z pomocy medycznej podczas urlopu. </w:t>
      </w:r>
    </w:p>
    <w:p w14:paraId="3A15FDE8" w14:textId="77777777" w:rsidR="00313523" w:rsidRPr="00313523" w:rsidRDefault="00313523" w:rsidP="00313523">
      <w:pPr>
        <w:jc w:val="both"/>
        <w:rPr>
          <w:rFonts w:ascii="Calibri" w:hAnsi="Calibri" w:cs="Calibri"/>
          <w:color w:val="000000" w:themeColor="text2"/>
        </w:rPr>
      </w:pPr>
      <w:r w:rsidRPr="00313523">
        <w:rPr>
          <w:rFonts w:ascii="Calibri" w:hAnsi="Calibri" w:cs="Calibri"/>
        </w:rPr>
        <w:t xml:space="preserve">- </w:t>
      </w:r>
      <w:r w:rsidRPr="00313523">
        <w:rPr>
          <w:rFonts w:ascii="Calibri" w:hAnsi="Calibri" w:cs="Calibri"/>
          <w:i/>
          <w:iCs/>
        </w:rPr>
        <w:t xml:space="preserve">Bardzo </w:t>
      </w:r>
      <w:r w:rsidRPr="00313523">
        <w:rPr>
          <w:rFonts w:ascii="Calibri" w:hAnsi="Calibri" w:cs="Calibri"/>
          <w:i/>
          <w:iCs/>
          <w:color w:val="000000" w:themeColor="text2"/>
        </w:rPr>
        <w:t xml:space="preserve">ważnym aspektem, na który należy zwrócić uwagę jeszcze przed podróżą jest pakiet ubezpieczeń podróżnych. Choć na wiele sytuacji zdrowotnych jesteśmy w stanie reagować samodzielnie, to mogą zdarzyć się także takie, które wymagają specjalistycznej pomocy medycznej. Istotne jest, by polisa obejmowała wysokie koszty leczenia, transport medyczny do kraju, Assistance i NNW, a także OC w życiu prywatnym. Dodatkowo, kupując wyjazd warto również pomyśleć o ubezpieczeniu Kosztów Rezygnacji. Świadomość tego, co dokładnie obejmuje ubezpieczenie, dopasowanie jego zakresu do indywidualnych potrzeb i programu wyjazdu, sprawia, że czujemy większy spokój </w:t>
      </w:r>
      <w:r w:rsidRPr="00313523">
        <w:rPr>
          <w:rFonts w:ascii="Calibri" w:hAnsi="Calibri" w:cs="Calibri"/>
          <w:color w:val="000000" w:themeColor="text2"/>
        </w:rPr>
        <w:t xml:space="preserve">– mówi Katarzyna </w:t>
      </w:r>
      <w:proofErr w:type="spellStart"/>
      <w:r w:rsidRPr="00313523">
        <w:rPr>
          <w:rFonts w:ascii="Calibri" w:hAnsi="Calibri" w:cs="Calibri"/>
          <w:color w:val="000000" w:themeColor="text2"/>
        </w:rPr>
        <w:t>Szepczyńska</w:t>
      </w:r>
      <w:proofErr w:type="spellEnd"/>
      <w:r w:rsidRPr="00313523">
        <w:rPr>
          <w:rFonts w:ascii="Calibri" w:hAnsi="Calibri" w:cs="Calibri"/>
          <w:color w:val="000000" w:themeColor="text2"/>
        </w:rPr>
        <w:t xml:space="preserve">, dyrektor Departamentu Sprzedaży Ubezpieczeń Turystycznych w Europa Ubezpieczenia. </w:t>
      </w:r>
    </w:p>
    <w:p w14:paraId="78BA7D9A" w14:textId="77777777" w:rsidR="00313523" w:rsidRPr="00313523" w:rsidRDefault="00313523" w:rsidP="00313523">
      <w:pPr>
        <w:jc w:val="both"/>
        <w:rPr>
          <w:rFonts w:ascii="Calibri" w:hAnsi="Calibri" w:cs="Calibri"/>
          <w:color w:val="000000" w:themeColor="text2"/>
        </w:rPr>
      </w:pPr>
      <w:r w:rsidRPr="00313523">
        <w:rPr>
          <w:rFonts w:ascii="Calibri" w:hAnsi="Calibri" w:cs="Calibri"/>
          <w:i/>
          <w:iCs/>
          <w:color w:val="000000" w:themeColor="text2"/>
        </w:rPr>
        <w:t xml:space="preserve">- Często wydaje się, że skoro ubezpieczenie jest już w cenie wycieczki, możemy o nim zapomnieć i skupić się na pakowaniu. Warto jednak pamiętać, że podstawowy pakiet (w </w:t>
      </w:r>
      <w:proofErr w:type="spellStart"/>
      <w:r w:rsidRPr="00313523">
        <w:rPr>
          <w:rFonts w:ascii="Calibri" w:hAnsi="Calibri" w:cs="Calibri"/>
          <w:i/>
          <w:iCs/>
          <w:color w:val="000000" w:themeColor="text2"/>
        </w:rPr>
        <w:t>Rainbow</w:t>
      </w:r>
      <w:proofErr w:type="spellEnd"/>
      <w:r w:rsidRPr="00313523">
        <w:rPr>
          <w:rFonts w:ascii="Calibri" w:hAnsi="Calibri" w:cs="Calibri"/>
          <w:i/>
          <w:iCs/>
          <w:color w:val="000000" w:themeColor="text2"/>
        </w:rPr>
        <w:t xml:space="preserve"> z sumą 60 tys. zł) to fundament na wypadek drobnych niedogodności. Dla przykładu w Turcji tygodniowy pobyt w szpitalu z operacją ortopedyczną to koszt ponad 70 tys. zł, a w krajach egzotycznych to już wielokrotność tej kwoty. W takich przypadkach podstawowa polisa kończy się szybko</w:t>
      </w:r>
      <w:r w:rsidRPr="00313523">
        <w:rPr>
          <w:rFonts w:ascii="Calibri" w:hAnsi="Calibri" w:cs="Calibri"/>
          <w:color w:val="000000" w:themeColor="text2"/>
        </w:rPr>
        <w:t xml:space="preserve"> – mówi Karol Wójciak, dyrektor Działu Projektów i Usług Turystycznych w </w:t>
      </w:r>
      <w:proofErr w:type="spellStart"/>
      <w:r w:rsidRPr="00313523">
        <w:rPr>
          <w:rFonts w:ascii="Calibri" w:hAnsi="Calibri" w:cs="Calibri"/>
          <w:color w:val="000000" w:themeColor="text2"/>
        </w:rPr>
        <w:t>Rainbow</w:t>
      </w:r>
      <w:proofErr w:type="spellEnd"/>
      <w:r w:rsidRPr="00313523">
        <w:rPr>
          <w:rFonts w:ascii="Calibri" w:hAnsi="Calibri" w:cs="Calibri"/>
          <w:color w:val="000000" w:themeColor="text2"/>
        </w:rPr>
        <w:t>.</w:t>
      </w:r>
    </w:p>
    <w:p w14:paraId="2571725C" w14:textId="77777777" w:rsidR="00313523" w:rsidRPr="00313523" w:rsidRDefault="00313523" w:rsidP="00313523">
      <w:pPr>
        <w:jc w:val="both"/>
        <w:rPr>
          <w:rFonts w:ascii="Calibri" w:hAnsi="Calibri" w:cs="Calibri"/>
          <w:color w:val="000000" w:themeColor="text2"/>
        </w:rPr>
      </w:pPr>
      <w:r w:rsidRPr="00313523">
        <w:rPr>
          <w:rFonts w:ascii="Calibri" w:hAnsi="Calibri" w:cs="Calibri"/>
          <w:color w:val="000000" w:themeColor="text2"/>
        </w:rPr>
        <w:t xml:space="preserve">Natomiast podróżnik podczas wymarzonych wakacji powinien przede wszystkim czuć się swobodnie, zatem ważne jest, aby mógł decydować o swoim komforcie m.in. zwiększając wartość polisy.  Dlatego od końca kwietnia 2026 r. w </w:t>
      </w:r>
      <w:proofErr w:type="spellStart"/>
      <w:r w:rsidRPr="00313523">
        <w:rPr>
          <w:rFonts w:ascii="Calibri" w:hAnsi="Calibri" w:cs="Calibri"/>
          <w:color w:val="000000" w:themeColor="text2"/>
        </w:rPr>
        <w:t>Rainbow</w:t>
      </w:r>
      <w:proofErr w:type="spellEnd"/>
      <w:r w:rsidRPr="00313523">
        <w:rPr>
          <w:rFonts w:ascii="Calibri" w:hAnsi="Calibri" w:cs="Calibri"/>
          <w:color w:val="000000" w:themeColor="text2"/>
        </w:rPr>
        <w:t xml:space="preserve"> klienci mają do dyspozycji nowe rozszerzone warianty ubezpieczeń, które oferują jeszcze wyższe sumy ubezpieczenia:</w:t>
      </w:r>
    </w:p>
    <w:p w14:paraId="0C3CFF2E" w14:textId="77777777" w:rsidR="00313523" w:rsidRPr="00313523" w:rsidRDefault="00313523" w:rsidP="00313523">
      <w:pPr>
        <w:numPr>
          <w:ilvl w:val="0"/>
          <w:numId w:val="3"/>
        </w:numPr>
        <w:spacing w:line="278" w:lineRule="auto"/>
        <w:jc w:val="both"/>
        <w:rPr>
          <w:rFonts w:ascii="Calibri" w:hAnsi="Calibri" w:cs="Calibri"/>
          <w:color w:val="000000" w:themeColor="text2"/>
        </w:rPr>
      </w:pPr>
      <w:r w:rsidRPr="00313523">
        <w:rPr>
          <w:rFonts w:ascii="Calibri" w:hAnsi="Calibri" w:cs="Calibri"/>
          <w:color w:val="000000" w:themeColor="text2"/>
        </w:rPr>
        <w:t xml:space="preserve">Wariant Standardowy (340 000 zł), stanowiący solidne zabezpieczenie na typowe wakacyjne zdarzenia. </w:t>
      </w:r>
    </w:p>
    <w:p w14:paraId="1B162D54" w14:textId="77777777" w:rsidR="00313523" w:rsidRPr="00313523" w:rsidRDefault="00313523" w:rsidP="00313523">
      <w:pPr>
        <w:numPr>
          <w:ilvl w:val="0"/>
          <w:numId w:val="3"/>
        </w:numPr>
        <w:spacing w:line="278" w:lineRule="auto"/>
        <w:jc w:val="both"/>
        <w:rPr>
          <w:rFonts w:ascii="Calibri" w:hAnsi="Calibri" w:cs="Calibri"/>
          <w:color w:val="000000" w:themeColor="text2"/>
        </w:rPr>
      </w:pPr>
      <w:r w:rsidRPr="00313523">
        <w:rPr>
          <w:rFonts w:ascii="Calibri" w:hAnsi="Calibri" w:cs="Calibri"/>
          <w:color w:val="000000" w:themeColor="text2"/>
        </w:rPr>
        <w:t>Wariant Optymalny (900 000 zł), zapewniający poczucie bezpieczeństwa w niemal każdej sytuacji.</w:t>
      </w:r>
    </w:p>
    <w:p w14:paraId="3CD5AA09" w14:textId="77777777" w:rsidR="00313523" w:rsidRPr="00313523" w:rsidRDefault="00313523" w:rsidP="00313523">
      <w:pPr>
        <w:numPr>
          <w:ilvl w:val="0"/>
          <w:numId w:val="3"/>
        </w:numPr>
        <w:spacing w:line="278" w:lineRule="auto"/>
        <w:jc w:val="both"/>
        <w:rPr>
          <w:rFonts w:ascii="Calibri" w:hAnsi="Calibri" w:cs="Calibri"/>
          <w:color w:val="000000" w:themeColor="text2"/>
        </w:rPr>
      </w:pPr>
      <w:r w:rsidRPr="00313523">
        <w:rPr>
          <w:rFonts w:ascii="Calibri" w:hAnsi="Calibri" w:cs="Calibri"/>
          <w:color w:val="000000" w:themeColor="text2"/>
        </w:rPr>
        <w:t xml:space="preserve">Wariant Najlepszy (6 000 000 zł) - pełne zabezpieczenie kosztów leczenia oraz transportu medycznego nawet z drugiego końca świata (które np. w USA może kosztować kilkaset tysięcy złotych) zostanie w pełni pokryty. </w:t>
      </w:r>
    </w:p>
    <w:p w14:paraId="6BE8EFC9" w14:textId="77777777" w:rsidR="00313523" w:rsidRPr="00313523" w:rsidRDefault="00313523" w:rsidP="00313523">
      <w:pPr>
        <w:jc w:val="both"/>
        <w:rPr>
          <w:rFonts w:ascii="Calibri" w:hAnsi="Calibri" w:cs="Calibri"/>
          <w:color w:val="000000" w:themeColor="text2"/>
        </w:rPr>
      </w:pPr>
      <w:r w:rsidRPr="00313523">
        <w:rPr>
          <w:rFonts w:ascii="Calibri" w:hAnsi="Calibri" w:cs="Calibri"/>
          <w:color w:val="000000" w:themeColor="text2"/>
        </w:rPr>
        <w:lastRenderedPageBreak/>
        <w:t xml:space="preserve">Sumy ubezpieczenia wariantu podstawowego oraz wariantów dodatkowych łączą się. Koszty takiej dodatkowej ochrony zaczynają się od 12 zł dziennie. </w:t>
      </w:r>
    </w:p>
    <w:p w14:paraId="5D24869F" w14:textId="7FEEB566" w:rsidR="00313523" w:rsidRPr="00313523" w:rsidRDefault="00313523" w:rsidP="00313523">
      <w:pPr>
        <w:jc w:val="both"/>
        <w:rPr>
          <w:rFonts w:ascii="Calibri" w:hAnsi="Calibri" w:cs="Calibri"/>
          <w:color w:val="000000" w:themeColor="text2"/>
        </w:rPr>
      </w:pPr>
      <w:r w:rsidRPr="00313523">
        <w:rPr>
          <w:rFonts w:ascii="Calibri" w:hAnsi="Calibri" w:cs="Calibri"/>
          <w:color w:val="000000" w:themeColor="text2"/>
        </w:rPr>
        <w:t>Co ważne, każdy z wyższych wariantów obejmuje zdarzenia pod wpływem alkoholu (klauzula alkoholowa), ubezpieczenie OC oraz ochronę przy uprawianiu sportów wysokiego ryzyka.</w:t>
      </w:r>
    </w:p>
    <w:p w14:paraId="5D4D5D3F" w14:textId="77777777" w:rsidR="00313523" w:rsidRPr="00313523" w:rsidRDefault="00313523" w:rsidP="00313523">
      <w:pPr>
        <w:jc w:val="both"/>
        <w:rPr>
          <w:rFonts w:ascii="Calibri" w:hAnsi="Calibri" w:cs="Calibri"/>
          <w:color w:val="000000" w:themeColor="text2"/>
        </w:rPr>
      </w:pPr>
      <w:r w:rsidRPr="00313523">
        <w:rPr>
          <w:rFonts w:ascii="Calibri" w:hAnsi="Calibri" w:cs="Calibri"/>
          <w:color w:val="000000" w:themeColor="text2"/>
        </w:rPr>
        <w:t xml:space="preserve">- </w:t>
      </w:r>
      <w:r w:rsidRPr="00313523">
        <w:rPr>
          <w:rFonts w:ascii="Calibri" w:hAnsi="Calibri" w:cs="Calibri"/>
          <w:i/>
          <w:iCs/>
          <w:color w:val="000000" w:themeColor="text2"/>
        </w:rPr>
        <w:t xml:space="preserve">Równie istotna jest prostota zgłoszenia szkody. Stres i zdenerwowanie mogą się pojawić, zwłaszcza w niecodziennych okolicznościach. Dlatego tak ważne jest, by wszelkie formalności ograniczyć do minimum. Sprawny kontakt z Centrum Pomocy oraz możliwość natychmiastowego działania znacząco upraszczają cały proces. W praktyce oznacza to m.in. dostęp do nr kontaktowego w każdej chwili, a także możliwość połączenia z poziomu aplikacji mobilnej – w tym też przy wykorzystaniu funkcji wifi </w:t>
      </w:r>
      <w:proofErr w:type="spellStart"/>
      <w:r w:rsidRPr="00313523">
        <w:rPr>
          <w:rFonts w:ascii="Calibri" w:hAnsi="Calibri" w:cs="Calibri"/>
          <w:i/>
          <w:iCs/>
          <w:color w:val="000000" w:themeColor="text2"/>
        </w:rPr>
        <w:t>call</w:t>
      </w:r>
      <w:proofErr w:type="spellEnd"/>
      <w:r w:rsidRPr="00313523">
        <w:rPr>
          <w:rFonts w:ascii="Calibri" w:hAnsi="Calibri" w:cs="Calibri"/>
          <w:i/>
          <w:iCs/>
          <w:color w:val="000000" w:themeColor="text2"/>
        </w:rPr>
        <w:t>, co bywa szczególnie pomocne za granicą</w:t>
      </w:r>
      <w:r w:rsidRPr="00313523">
        <w:rPr>
          <w:rFonts w:ascii="Calibri" w:hAnsi="Calibri" w:cs="Calibri"/>
          <w:color w:val="000000" w:themeColor="text2"/>
        </w:rPr>
        <w:t xml:space="preserve"> – dodaje Karol Wójciak z </w:t>
      </w:r>
      <w:proofErr w:type="spellStart"/>
      <w:r w:rsidRPr="00313523">
        <w:rPr>
          <w:rFonts w:ascii="Calibri" w:hAnsi="Calibri" w:cs="Calibri"/>
          <w:color w:val="000000" w:themeColor="text2"/>
        </w:rPr>
        <w:t>Rainbow</w:t>
      </w:r>
      <w:proofErr w:type="spellEnd"/>
      <w:r w:rsidRPr="00313523">
        <w:rPr>
          <w:rFonts w:ascii="Calibri" w:hAnsi="Calibri" w:cs="Calibri"/>
          <w:color w:val="000000" w:themeColor="text2"/>
        </w:rPr>
        <w:t>.</w:t>
      </w:r>
    </w:p>
    <w:p w14:paraId="7BFF31C5" w14:textId="77777777" w:rsidR="00313523" w:rsidRPr="00313523" w:rsidRDefault="00313523" w:rsidP="00313523">
      <w:pPr>
        <w:jc w:val="both"/>
        <w:rPr>
          <w:rFonts w:ascii="Calibri" w:hAnsi="Calibri" w:cs="Calibri"/>
        </w:rPr>
      </w:pPr>
      <w:r w:rsidRPr="00313523">
        <w:rPr>
          <w:rFonts w:ascii="Calibri" w:hAnsi="Calibri" w:cs="Calibri"/>
          <w:color w:val="000000" w:themeColor="text2"/>
        </w:rPr>
        <w:t xml:space="preserve">W momentach wymagających większego zaangażowania, takich jak poważniejsze zachorowania, znaczenia nabiera także dostęp do wsparcia specjalistów. </w:t>
      </w:r>
      <w:proofErr w:type="spellStart"/>
      <w:r w:rsidRPr="00313523">
        <w:rPr>
          <w:rFonts w:ascii="Calibri" w:hAnsi="Calibri" w:cs="Calibri"/>
          <w:color w:val="000000" w:themeColor="text2"/>
        </w:rPr>
        <w:t>Supervisorzy</w:t>
      </w:r>
      <w:proofErr w:type="spellEnd"/>
      <w:r w:rsidRPr="00313523">
        <w:rPr>
          <w:rFonts w:ascii="Calibri" w:hAnsi="Calibri" w:cs="Calibri"/>
          <w:color w:val="000000" w:themeColor="text2"/>
        </w:rPr>
        <w:t xml:space="preserve"> Centrum </w:t>
      </w:r>
      <w:r w:rsidRPr="00313523">
        <w:rPr>
          <w:rFonts w:ascii="Calibri" w:hAnsi="Calibri" w:cs="Calibri"/>
        </w:rPr>
        <w:t>Pomocy i pracownicy biura podróży mogą pomóc w organizacji dalszych działań i przeprowadzić turystę przez kolejne etapy.</w:t>
      </w:r>
    </w:p>
    <w:p w14:paraId="08254463" w14:textId="77777777" w:rsidR="00313523" w:rsidRPr="00313523" w:rsidRDefault="00313523" w:rsidP="00313523">
      <w:pPr>
        <w:jc w:val="both"/>
        <w:rPr>
          <w:rFonts w:ascii="Calibri" w:hAnsi="Calibri" w:cs="Calibri"/>
        </w:rPr>
      </w:pPr>
      <w:r w:rsidRPr="00313523">
        <w:rPr>
          <w:rFonts w:ascii="Calibri" w:hAnsi="Calibri" w:cs="Calibri"/>
        </w:rPr>
        <w:t>Przygotowanie „na wszelki wypadek” nie oznacza zakładania negatywnych scenariuszy, a raczej budowanie poczucia spokoju. Dostęp do najważniejszych informacji takich jak numer polisy czy dane kontaktowe najlepiej mieć zawsze pod ręką, na przykład w telefonie. Dzięki temu nawet w mniej komfortowej sytuacji można działać szybko i bez zbędnego napięcia.</w:t>
      </w:r>
    </w:p>
    <w:p w14:paraId="18BD3A25" w14:textId="77777777" w:rsidR="00313523" w:rsidRPr="00313523" w:rsidRDefault="00313523" w:rsidP="00313523">
      <w:pPr>
        <w:jc w:val="both"/>
        <w:rPr>
          <w:rFonts w:ascii="Calibri" w:hAnsi="Calibri" w:cs="Calibri"/>
          <w:b/>
          <w:bCs/>
        </w:rPr>
      </w:pPr>
      <w:r w:rsidRPr="00313523">
        <w:rPr>
          <w:rFonts w:ascii="Calibri" w:hAnsi="Calibri" w:cs="Calibri"/>
          <w:b/>
          <w:bCs/>
        </w:rPr>
        <w:t>Filar: bezpieczeństwo</w:t>
      </w:r>
    </w:p>
    <w:p w14:paraId="2E6C6F6A" w14:textId="77777777" w:rsidR="00313523" w:rsidRPr="00313523" w:rsidRDefault="00313523" w:rsidP="00313523">
      <w:pPr>
        <w:tabs>
          <w:tab w:val="center" w:pos="4536"/>
        </w:tabs>
        <w:jc w:val="both"/>
        <w:rPr>
          <w:rFonts w:ascii="Calibri" w:hAnsi="Calibri" w:cs="Calibri"/>
        </w:rPr>
      </w:pPr>
      <w:r w:rsidRPr="00313523">
        <w:rPr>
          <w:rFonts w:ascii="Calibri" w:hAnsi="Calibri" w:cs="Calibri"/>
        </w:rPr>
        <w:t xml:space="preserve">Beztroska to także bezpieczeństwo. Możemy zabezpieczyć je sobie na wielu poziomach m.in. wybierając popularny – turystyczny kierunek, hotel z polecenia czy doświadczone i zaufane biuro podróży, które nie tylko zorganizuje wyjazd, ale będzie też wsparciem w razie różnych nieprzewidzianych sytuacjach. </w:t>
      </w:r>
    </w:p>
    <w:p w14:paraId="10FB0469" w14:textId="77777777" w:rsidR="00313523" w:rsidRPr="00313523" w:rsidRDefault="00313523" w:rsidP="00313523">
      <w:pPr>
        <w:tabs>
          <w:tab w:val="center" w:pos="4536"/>
        </w:tabs>
        <w:jc w:val="both"/>
        <w:rPr>
          <w:rFonts w:ascii="Calibri" w:hAnsi="Calibri" w:cs="Calibri"/>
        </w:rPr>
      </w:pPr>
      <w:r w:rsidRPr="00313523">
        <w:rPr>
          <w:rFonts w:ascii="Calibri" w:hAnsi="Calibri" w:cs="Calibri"/>
        </w:rPr>
        <w:t xml:space="preserve">Brak znajomości języka obcego, odwołane loty rejsowe lub problemy z noclegiem – samodzielny turysta ma przed sobą wiele wyzwań, które mogą się skumulować i zamiast radosnego odpoczynku wygenerować zmęczenie i frustrację. W przypadku wyjazdów, których organizatorem jest biuro podróży wiele wyzwań jest z góry przewidzianych i na takie okoliczności już są gotowe rozwiązania. Zaangażowanie podróżujących w rozwiązywanie problematycznych kwestii jest minimalne lub żadne, bo odpowiada za to touroperator. </w:t>
      </w:r>
    </w:p>
    <w:p w14:paraId="08E4EDE4" w14:textId="77777777" w:rsidR="00313523" w:rsidRPr="00313523" w:rsidRDefault="00313523" w:rsidP="00313523">
      <w:pPr>
        <w:tabs>
          <w:tab w:val="center" w:pos="4536"/>
        </w:tabs>
        <w:jc w:val="both"/>
        <w:rPr>
          <w:rFonts w:ascii="Calibri" w:hAnsi="Calibri" w:cs="Calibri"/>
          <w:i/>
          <w:iCs/>
        </w:rPr>
      </w:pPr>
      <w:r w:rsidRPr="00313523">
        <w:rPr>
          <w:rFonts w:ascii="Calibri" w:hAnsi="Calibri" w:cs="Calibri"/>
        </w:rPr>
        <w:t xml:space="preserve">- </w:t>
      </w:r>
      <w:r w:rsidRPr="00313523">
        <w:rPr>
          <w:rFonts w:ascii="Calibri" w:hAnsi="Calibri" w:cs="Calibri"/>
          <w:i/>
          <w:iCs/>
        </w:rPr>
        <w:t xml:space="preserve">Jako biuro podróży specjalizujemy się w organizacji podróży w zasadzie na każdym etapie. Dlatego turyści mogą czuć się bezpiecznie już od samego początku - przy rezerwacji wakacji. Oferujemy w bardzo korzystnych cenach ubezpieczenie od kosztów rezygnacji, czy możliwość zamiany wpłaconej zaliczki na voucher do wykorzystania na inną imprezę turystyczną. To szczególnie ważne dla osób rezerwujących wakacje z dużym wyprzedzeniem. Wyzwania dla nas – dla biura podróży - są codziennością, więc radzimy sobie z nimi doskonale, dzięki swojemu doświadczeniu przewidujemy i wyprzedzamy potencjalne kryzysy, moderujemy trasą, programem czy partnerami tak, by przebieg wycieczki był niezakłócony, co jest gwarantem beztroskich wyjazdów – </w:t>
      </w:r>
      <w:r w:rsidRPr="00313523">
        <w:rPr>
          <w:rFonts w:ascii="Calibri" w:hAnsi="Calibri" w:cs="Calibri"/>
        </w:rPr>
        <w:t xml:space="preserve">wyjaśnia Karol Wójciak z </w:t>
      </w:r>
      <w:proofErr w:type="spellStart"/>
      <w:r w:rsidRPr="00313523">
        <w:rPr>
          <w:rFonts w:ascii="Calibri" w:hAnsi="Calibri" w:cs="Calibri"/>
        </w:rPr>
        <w:t>Rainbow</w:t>
      </w:r>
      <w:proofErr w:type="spellEnd"/>
      <w:r w:rsidRPr="00313523">
        <w:rPr>
          <w:rFonts w:ascii="Calibri" w:hAnsi="Calibri" w:cs="Calibri"/>
        </w:rPr>
        <w:t>.</w:t>
      </w:r>
      <w:r w:rsidRPr="00313523">
        <w:rPr>
          <w:rFonts w:ascii="Calibri" w:hAnsi="Calibri" w:cs="Calibri"/>
          <w:i/>
          <w:iCs/>
        </w:rPr>
        <w:t xml:space="preserve"> </w:t>
      </w:r>
    </w:p>
    <w:p w14:paraId="5186EAB7" w14:textId="77777777" w:rsidR="00313523" w:rsidRPr="00313523" w:rsidRDefault="00313523" w:rsidP="00313523">
      <w:pPr>
        <w:tabs>
          <w:tab w:val="center" w:pos="4536"/>
        </w:tabs>
        <w:jc w:val="both"/>
        <w:rPr>
          <w:rFonts w:ascii="Calibri" w:hAnsi="Calibri" w:cs="Calibri"/>
          <w:b/>
          <w:bCs/>
        </w:rPr>
      </w:pPr>
      <w:r w:rsidRPr="00313523">
        <w:rPr>
          <w:rFonts w:ascii="Calibri" w:hAnsi="Calibri" w:cs="Calibri"/>
          <w:b/>
          <w:bCs/>
        </w:rPr>
        <w:t xml:space="preserve">Spokój – ostoja beztroski </w:t>
      </w:r>
    </w:p>
    <w:p w14:paraId="3FE752BC" w14:textId="77777777" w:rsidR="00313523" w:rsidRPr="00313523" w:rsidRDefault="00313523" w:rsidP="00313523">
      <w:pPr>
        <w:tabs>
          <w:tab w:val="center" w:pos="4536"/>
        </w:tabs>
        <w:jc w:val="both"/>
        <w:rPr>
          <w:rFonts w:ascii="Calibri" w:hAnsi="Calibri" w:cs="Calibri"/>
        </w:rPr>
      </w:pPr>
      <w:r w:rsidRPr="00313523">
        <w:rPr>
          <w:rFonts w:ascii="Calibri" w:hAnsi="Calibri" w:cs="Calibri"/>
        </w:rPr>
        <w:t xml:space="preserve">Trzecim filarem beztroskiego wyjazdu jest spokój – świadome odcięcie się od codzienności, co wbrew pozorom może być jednym z najtrudniejszych aspektów do osiągnięcia. Ustawienie </w:t>
      </w:r>
      <w:proofErr w:type="spellStart"/>
      <w:r w:rsidRPr="00313523">
        <w:rPr>
          <w:rFonts w:ascii="Calibri" w:hAnsi="Calibri" w:cs="Calibri"/>
        </w:rPr>
        <w:t>autorespondera</w:t>
      </w:r>
      <w:proofErr w:type="spellEnd"/>
      <w:r w:rsidRPr="00313523">
        <w:rPr>
          <w:rFonts w:ascii="Calibri" w:hAnsi="Calibri" w:cs="Calibri"/>
        </w:rPr>
        <w:t xml:space="preserve">, organizacja zastępstwa w codziennych obowiązkach, które nie mogą poczekać, ograniczenie </w:t>
      </w:r>
      <w:r w:rsidRPr="00313523">
        <w:rPr>
          <w:rFonts w:ascii="Calibri" w:hAnsi="Calibri" w:cs="Calibri"/>
        </w:rPr>
        <w:lastRenderedPageBreak/>
        <w:t xml:space="preserve">planowania i myślenia o zobowiązaniach, problemach, z którymi spotykamy się na co dzień to </w:t>
      </w:r>
      <w:proofErr w:type="spellStart"/>
      <w:r w:rsidRPr="00313523">
        <w:rPr>
          <w:rFonts w:ascii="Calibri" w:hAnsi="Calibri" w:cs="Calibri"/>
          <w:i/>
          <w:iCs/>
        </w:rPr>
        <w:t>must</w:t>
      </w:r>
      <w:proofErr w:type="spellEnd"/>
      <w:r w:rsidRPr="00313523">
        <w:rPr>
          <w:rFonts w:ascii="Calibri" w:hAnsi="Calibri" w:cs="Calibri"/>
          <w:i/>
          <w:iCs/>
        </w:rPr>
        <w:t xml:space="preserve"> </w:t>
      </w:r>
      <w:proofErr w:type="spellStart"/>
      <w:r w:rsidRPr="00313523">
        <w:rPr>
          <w:rFonts w:ascii="Calibri" w:hAnsi="Calibri" w:cs="Calibri"/>
          <w:i/>
          <w:iCs/>
        </w:rPr>
        <w:t>have</w:t>
      </w:r>
      <w:proofErr w:type="spellEnd"/>
      <w:r w:rsidRPr="00313523">
        <w:rPr>
          <w:rFonts w:ascii="Calibri" w:hAnsi="Calibri" w:cs="Calibri"/>
        </w:rPr>
        <w:t xml:space="preserve">, by móc w pełni efektywnie wypocząć. </w:t>
      </w:r>
    </w:p>
    <w:p w14:paraId="285DD17D" w14:textId="77777777" w:rsidR="00313523" w:rsidRPr="00313523" w:rsidRDefault="00313523" w:rsidP="00313523">
      <w:pPr>
        <w:tabs>
          <w:tab w:val="center" w:pos="4536"/>
        </w:tabs>
        <w:jc w:val="both"/>
        <w:rPr>
          <w:rFonts w:ascii="Calibri" w:hAnsi="Calibri" w:cs="Calibri"/>
          <w:i/>
          <w:iCs/>
        </w:rPr>
      </w:pPr>
      <w:r w:rsidRPr="00313523">
        <w:rPr>
          <w:rFonts w:ascii="Calibri" w:hAnsi="Calibri" w:cs="Calibri"/>
        </w:rPr>
        <w:t xml:space="preserve">- </w:t>
      </w:r>
      <w:r w:rsidRPr="00313523">
        <w:rPr>
          <w:rFonts w:ascii="Calibri" w:hAnsi="Calibri" w:cs="Calibri"/>
          <w:i/>
          <w:iCs/>
        </w:rPr>
        <w:t>Wakacje to nie tylko zmiana miejsca, to czas resetu, pogłębiania relacji, eksploracji nowych miejsc, smaków, architektury i kultury. To jednak wymaga domknięcia wszystkich spraw na tyle, by móc zapomnieć o nich na czas wyjazdu.</w:t>
      </w:r>
      <w:r w:rsidRPr="00313523">
        <w:rPr>
          <w:rFonts w:ascii="Calibri" w:hAnsi="Calibri" w:cs="Calibri"/>
        </w:rPr>
        <w:t xml:space="preserve"> </w:t>
      </w:r>
      <w:r w:rsidRPr="00313523">
        <w:rPr>
          <w:rFonts w:ascii="Calibri" w:hAnsi="Calibri" w:cs="Calibri"/>
          <w:i/>
          <w:iCs/>
        </w:rPr>
        <w:t>Spokój to także</w:t>
      </w:r>
      <w:r w:rsidRPr="00313523">
        <w:rPr>
          <w:rFonts w:ascii="Calibri" w:hAnsi="Calibri" w:cs="Calibri"/>
        </w:rPr>
        <w:t xml:space="preserve"> </w:t>
      </w:r>
      <w:r w:rsidRPr="00313523">
        <w:rPr>
          <w:rFonts w:ascii="Calibri" w:hAnsi="Calibri" w:cs="Calibri"/>
          <w:i/>
          <w:iCs/>
        </w:rPr>
        <w:t xml:space="preserve">zdjęcie z siebie obowiązków planowania, organizacji podróży, zaufanie do organizatora wyjazdu, który zapewni taką podróż, która umożliwi beztroskie chłonięcie klimatu i doświadczanie </w:t>
      </w:r>
      <w:r w:rsidRPr="00313523">
        <w:rPr>
          <w:rFonts w:ascii="Calibri" w:hAnsi="Calibri" w:cs="Calibri"/>
        </w:rPr>
        <w:t xml:space="preserve">– podsumowuje Karol Wójciak z </w:t>
      </w:r>
      <w:proofErr w:type="spellStart"/>
      <w:r w:rsidRPr="00313523">
        <w:rPr>
          <w:rFonts w:ascii="Calibri" w:hAnsi="Calibri" w:cs="Calibri"/>
        </w:rPr>
        <w:t>Rainbow</w:t>
      </w:r>
      <w:proofErr w:type="spellEnd"/>
      <w:r w:rsidRPr="00313523">
        <w:rPr>
          <w:rFonts w:ascii="Calibri" w:hAnsi="Calibri" w:cs="Calibri"/>
        </w:rPr>
        <w:t>.</w:t>
      </w:r>
      <w:r w:rsidRPr="00313523">
        <w:rPr>
          <w:rFonts w:ascii="Calibri" w:hAnsi="Calibri" w:cs="Calibri"/>
          <w:i/>
          <w:iCs/>
        </w:rPr>
        <w:t xml:space="preserve"> </w:t>
      </w:r>
    </w:p>
    <w:p w14:paraId="7618EE0C" w14:textId="77777777" w:rsidR="00313523" w:rsidRPr="00313523" w:rsidRDefault="00313523" w:rsidP="006C2AA6">
      <w:pPr>
        <w:jc w:val="both"/>
        <w:rPr>
          <w:rFonts w:ascii="Calibri" w:hAnsi="Calibri" w:cs="Calibri"/>
        </w:rPr>
      </w:pPr>
    </w:p>
    <w:sectPr w:rsidR="00313523" w:rsidRPr="00313523" w:rsidSect="00B918FF">
      <w:headerReference w:type="default" r:id="rId7"/>
      <w:footerReference w:type="default" r:id="rId8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654F2" w14:textId="77777777" w:rsidR="00F750DE" w:rsidRDefault="00F750DE" w:rsidP="00C263FC">
      <w:pPr>
        <w:spacing w:after="0" w:line="240" w:lineRule="auto"/>
      </w:pPr>
      <w:r>
        <w:separator/>
      </w:r>
    </w:p>
  </w:endnote>
  <w:endnote w:type="continuationSeparator" w:id="0">
    <w:p w14:paraId="11954522" w14:textId="77777777" w:rsidR="00F750DE" w:rsidRDefault="00F750DE" w:rsidP="00C2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ainbow">
    <w:panose1 w:val="00000000000000000000"/>
    <w:charset w:val="00"/>
    <w:family w:val="modern"/>
    <w:notTrueType/>
    <w:pitch w:val="variable"/>
    <w:sig w:usb0="A000006F" w:usb1="50000042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DB35" w14:textId="764BCE53" w:rsidR="00C263FC" w:rsidRDefault="00BA3648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409D240" wp14:editId="408F56DB">
          <wp:simplePos x="0" y="0"/>
          <wp:positionH relativeFrom="page">
            <wp:align>left</wp:align>
          </wp:positionH>
          <wp:positionV relativeFrom="paragraph">
            <wp:posOffset>-158115</wp:posOffset>
          </wp:positionV>
          <wp:extent cx="7543800" cy="419100"/>
          <wp:effectExtent l="0" t="0" r="0" b="0"/>
          <wp:wrapNone/>
          <wp:docPr id="193111405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E4BE5" w14:textId="77777777" w:rsidR="00F750DE" w:rsidRDefault="00F750DE" w:rsidP="00C263FC">
      <w:pPr>
        <w:spacing w:after="0" w:line="240" w:lineRule="auto"/>
      </w:pPr>
      <w:r>
        <w:separator/>
      </w:r>
    </w:p>
  </w:footnote>
  <w:footnote w:type="continuationSeparator" w:id="0">
    <w:p w14:paraId="125F7F3A" w14:textId="77777777" w:rsidR="00F750DE" w:rsidRDefault="00F750DE" w:rsidP="00C26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401B3" w14:textId="021147C3" w:rsidR="00C263FC" w:rsidRDefault="00BA3648" w:rsidP="00BA3648">
    <w:pPr>
      <w:pStyle w:val="Nagwek"/>
      <w:tabs>
        <w:tab w:val="clear" w:pos="4536"/>
        <w:tab w:val="clear" w:pos="9072"/>
        <w:tab w:val="left" w:pos="312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2549F8C4" wp14:editId="6848ABDA">
          <wp:simplePos x="0" y="0"/>
          <wp:positionH relativeFrom="page">
            <wp:align>left</wp:align>
          </wp:positionH>
          <wp:positionV relativeFrom="paragraph">
            <wp:posOffset>-53340</wp:posOffset>
          </wp:positionV>
          <wp:extent cx="7574280" cy="541020"/>
          <wp:effectExtent l="0" t="0" r="7620" b="0"/>
          <wp:wrapNone/>
          <wp:docPr id="20934720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41E08"/>
    <w:multiLevelType w:val="multilevel"/>
    <w:tmpl w:val="AF98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3B0875"/>
    <w:multiLevelType w:val="hybridMultilevel"/>
    <w:tmpl w:val="1194A1E4"/>
    <w:lvl w:ilvl="0" w:tplc="3FDEB16E">
      <w:start w:val="1"/>
      <w:numFmt w:val="bullet"/>
      <w:pStyle w:val="RIncpunkty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34DF6"/>
    <w:multiLevelType w:val="hybridMultilevel"/>
    <w:tmpl w:val="20EA2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591887">
    <w:abstractNumId w:val="1"/>
  </w:num>
  <w:num w:numId="2" w16cid:durableId="1534727695">
    <w:abstractNumId w:val="2"/>
  </w:num>
  <w:num w:numId="3" w16cid:durableId="104229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FC"/>
    <w:rsid w:val="000138F2"/>
    <w:rsid w:val="00017196"/>
    <w:rsid w:val="00047F1A"/>
    <w:rsid w:val="00081F01"/>
    <w:rsid w:val="000938F7"/>
    <w:rsid w:val="000F5EFF"/>
    <w:rsid w:val="00114B52"/>
    <w:rsid w:val="001F414B"/>
    <w:rsid w:val="00202383"/>
    <w:rsid w:val="00296DAC"/>
    <w:rsid w:val="002C1559"/>
    <w:rsid w:val="002D2F68"/>
    <w:rsid w:val="00300908"/>
    <w:rsid w:val="003051C8"/>
    <w:rsid w:val="00313523"/>
    <w:rsid w:val="003222E1"/>
    <w:rsid w:val="00357033"/>
    <w:rsid w:val="003A3630"/>
    <w:rsid w:val="003D0A8C"/>
    <w:rsid w:val="003F16A3"/>
    <w:rsid w:val="00457738"/>
    <w:rsid w:val="00535DFD"/>
    <w:rsid w:val="00545886"/>
    <w:rsid w:val="005820B2"/>
    <w:rsid w:val="00631ED4"/>
    <w:rsid w:val="006476A9"/>
    <w:rsid w:val="006C2AA6"/>
    <w:rsid w:val="007515C0"/>
    <w:rsid w:val="00797549"/>
    <w:rsid w:val="0083010E"/>
    <w:rsid w:val="008B68D6"/>
    <w:rsid w:val="008E6B42"/>
    <w:rsid w:val="00901A0F"/>
    <w:rsid w:val="009B73DB"/>
    <w:rsid w:val="00A06E40"/>
    <w:rsid w:val="00A634E8"/>
    <w:rsid w:val="00AE321D"/>
    <w:rsid w:val="00AF65A0"/>
    <w:rsid w:val="00B918FF"/>
    <w:rsid w:val="00BA3648"/>
    <w:rsid w:val="00C263FC"/>
    <w:rsid w:val="00CC1055"/>
    <w:rsid w:val="00CD11B3"/>
    <w:rsid w:val="00D81202"/>
    <w:rsid w:val="00D84BEF"/>
    <w:rsid w:val="00DA072F"/>
    <w:rsid w:val="00DB6ACE"/>
    <w:rsid w:val="00DD4C78"/>
    <w:rsid w:val="00E06794"/>
    <w:rsid w:val="00F6102A"/>
    <w:rsid w:val="00F7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7A095"/>
  <w15:chartTrackingRefBased/>
  <w15:docId w15:val="{CA0E1A93-0B36-4925-A4AF-D8EE5E46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12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3D77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IncDni">
    <w:name w:val="R_Inc_Dni"/>
    <w:basedOn w:val="Normalny"/>
    <w:link w:val="RIncDniZnak"/>
    <w:rsid w:val="00081F01"/>
    <w:pPr>
      <w:shd w:val="clear" w:color="auto" w:fill="FFDF2D" w:themeFill="background2"/>
      <w:jc w:val="center"/>
    </w:pPr>
    <w:rPr>
      <w:rFonts w:ascii="Rainbow" w:hAnsi="Rainbow"/>
      <w:b/>
      <w:color w:val="0052A0" w:themeColor="text1"/>
      <w:kern w:val="0"/>
      <w:sz w:val="24"/>
      <w14:ligatures w14:val="none"/>
    </w:rPr>
  </w:style>
  <w:style w:type="character" w:customStyle="1" w:styleId="RIncDniZnak">
    <w:name w:val="R_Inc_Dni Znak"/>
    <w:basedOn w:val="Domylnaczcionkaakapitu"/>
    <w:link w:val="RIncDni"/>
    <w:rsid w:val="00081F01"/>
    <w:rPr>
      <w:rFonts w:ascii="Rainbow" w:hAnsi="Rainbow"/>
      <w:b/>
      <w:color w:val="0052A0" w:themeColor="text1"/>
      <w:kern w:val="0"/>
      <w:sz w:val="24"/>
      <w:shd w:val="clear" w:color="auto" w:fill="FFDF2D" w:themeFill="background2"/>
      <w14:ligatures w14:val="none"/>
    </w:rPr>
  </w:style>
  <w:style w:type="paragraph" w:customStyle="1" w:styleId="RIncnagwek">
    <w:name w:val="R_Inc_nagłówek"/>
    <w:link w:val="RIncnagwekZnak"/>
    <w:rsid w:val="00081F01"/>
    <w:pPr>
      <w:jc w:val="right"/>
    </w:pPr>
    <w:rPr>
      <w:rFonts w:ascii="Rainbow" w:hAnsi="Rainbow"/>
      <w:b/>
      <w:color w:val="0052A0" w:themeColor="text1"/>
      <w:kern w:val="0"/>
      <w:sz w:val="36"/>
      <w14:ligatures w14:val="none"/>
    </w:rPr>
  </w:style>
  <w:style w:type="character" w:customStyle="1" w:styleId="RIncnagwekZnak">
    <w:name w:val="R_Inc_nagłówek Znak"/>
    <w:basedOn w:val="Domylnaczcionkaakapitu"/>
    <w:link w:val="RIncnagwek"/>
    <w:rsid w:val="00081F01"/>
    <w:rPr>
      <w:rFonts w:ascii="Rainbow" w:hAnsi="Rainbow"/>
      <w:b/>
      <w:color w:val="0052A0" w:themeColor="text1"/>
      <w:kern w:val="0"/>
      <w:sz w:val="36"/>
      <w14:ligatures w14:val="none"/>
    </w:rPr>
  </w:style>
  <w:style w:type="paragraph" w:customStyle="1" w:styleId="RIncpunkty">
    <w:name w:val="R_Inc_punkty"/>
    <w:basedOn w:val="Akapitzlist"/>
    <w:link w:val="RIncpunktyZnak"/>
    <w:rsid w:val="00081F01"/>
    <w:pPr>
      <w:numPr>
        <w:numId w:val="1"/>
      </w:numPr>
      <w:spacing w:after="0"/>
    </w:pPr>
    <w:rPr>
      <w:kern w:val="0"/>
      <w:sz w:val="20"/>
      <w:szCs w:val="20"/>
      <w14:ligatures w14:val="none"/>
    </w:rPr>
  </w:style>
  <w:style w:type="character" w:customStyle="1" w:styleId="RIncpunktyZnak">
    <w:name w:val="R_Inc_punkty Znak"/>
    <w:basedOn w:val="Domylnaczcionkaakapitu"/>
    <w:link w:val="RIncpunkty"/>
    <w:rsid w:val="00081F01"/>
    <w:rPr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081F01"/>
    <w:pPr>
      <w:ind w:left="720"/>
      <w:contextualSpacing/>
    </w:pPr>
  </w:style>
  <w:style w:type="paragraph" w:customStyle="1" w:styleId="RIncRTB">
    <w:name w:val="R_Inc_RTB"/>
    <w:basedOn w:val="Normalny"/>
    <w:link w:val="RIncRTBZnak"/>
    <w:rsid w:val="00081F01"/>
    <w:pPr>
      <w:spacing w:after="0"/>
      <w:jc w:val="center"/>
    </w:pPr>
    <w:rPr>
      <w:rFonts w:ascii="Rainbow" w:hAnsi="Rainbow"/>
      <w:color w:val="0052A0" w:themeColor="accent1"/>
      <w:kern w:val="0"/>
      <w14:ligatures w14:val="none"/>
    </w:rPr>
  </w:style>
  <w:style w:type="character" w:customStyle="1" w:styleId="RIncRTBZnak">
    <w:name w:val="R_Inc_RTB Znak"/>
    <w:basedOn w:val="Domylnaczcionkaakapitu"/>
    <w:link w:val="RIncRTB"/>
    <w:rsid w:val="00081F01"/>
    <w:rPr>
      <w:rFonts w:ascii="Rainbow" w:hAnsi="Rainbow"/>
      <w:color w:val="0052A0" w:themeColor="accent1"/>
      <w:kern w:val="0"/>
      <w14:ligatures w14:val="none"/>
    </w:rPr>
  </w:style>
  <w:style w:type="paragraph" w:customStyle="1" w:styleId="RIncSekcje">
    <w:name w:val="R_Inc_Sekcje"/>
    <w:basedOn w:val="RIncDni"/>
    <w:link w:val="RIncSekcjeZnak"/>
    <w:rsid w:val="00081F01"/>
    <w:pPr>
      <w:shd w:val="clear" w:color="auto" w:fill="38AED7" w:themeFill="accent2"/>
    </w:pPr>
    <w:rPr>
      <w:color w:val="FFFFFF" w:themeColor="background1"/>
    </w:rPr>
  </w:style>
  <w:style w:type="character" w:customStyle="1" w:styleId="RIncSekcjeZnak">
    <w:name w:val="R_Inc_Sekcje Znak"/>
    <w:basedOn w:val="RIncDniZnak"/>
    <w:link w:val="RIncSekcje"/>
    <w:rsid w:val="00081F01"/>
    <w:rPr>
      <w:rFonts w:ascii="Rainbow" w:hAnsi="Rainbow"/>
      <w:b/>
      <w:color w:val="FFFFFF" w:themeColor="background1"/>
      <w:kern w:val="0"/>
      <w:sz w:val="24"/>
      <w:shd w:val="clear" w:color="auto" w:fill="38AED7" w:themeFill="accent2"/>
      <w14:ligatures w14:val="none"/>
    </w:rPr>
  </w:style>
  <w:style w:type="paragraph" w:customStyle="1" w:styleId="RIncsubtitle">
    <w:name w:val="R_Inc_subtitle"/>
    <w:basedOn w:val="Normalny"/>
    <w:link w:val="RIncsubtitleZnak"/>
    <w:rsid w:val="00081F01"/>
    <w:pPr>
      <w:spacing w:after="0"/>
    </w:pPr>
    <w:rPr>
      <w:rFonts w:ascii="Rainbow" w:hAnsi="Rainbow"/>
      <w:b/>
      <w:bCs/>
      <w:color w:val="0052A0" w:themeColor="accent1"/>
      <w:kern w:val="0"/>
      <w14:ligatures w14:val="none"/>
    </w:rPr>
  </w:style>
  <w:style w:type="character" w:customStyle="1" w:styleId="RIncsubtitleZnak">
    <w:name w:val="R_Inc_subtitle Znak"/>
    <w:basedOn w:val="Domylnaczcionkaakapitu"/>
    <w:link w:val="RIncsubtitle"/>
    <w:rsid w:val="00081F01"/>
    <w:rPr>
      <w:rFonts w:ascii="Rainbow" w:hAnsi="Rainbow"/>
      <w:b/>
      <w:bCs/>
      <w:color w:val="0052A0" w:themeColor="accent1"/>
      <w:kern w:val="0"/>
      <w14:ligatures w14:val="none"/>
    </w:rPr>
  </w:style>
  <w:style w:type="paragraph" w:customStyle="1" w:styleId="RIncWarunki">
    <w:name w:val="R_Inc_Warunki"/>
    <w:basedOn w:val="RIncSekcje"/>
    <w:link w:val="RIncWarunkiZnak"/>
    <w:rsid w:val="00081F01"/>
    <w:pPr>
      <w:shd w:val="clear" w:color="auto" w:fill="0052A0" w:themeFill="text1"/>
      <w:jc w:val="left"/>
    </w:pPr>
    <w:rPr>
      <w:sz w:val="32"/>
      <w:szCs w:val="28"/>
    </w:rPr>
  </w:style>
  <w:style w:type="character" w:customStyle="1" w:styleId="RIncWarunkiZnak">
    <w:name w:val="R_Inc_Warunki Znak"/>
    <w:basedOn w:val="RIncSekcjeZnak"/>
    <w:link w:val="RIncWarunki"/>
    <w:rsid w:val="00081F01"/>
    <w:rPr>
      <w:rFonts w:ascii="Rainbow" w:hAnsi="Rainbow"/>
      <w:b/>
      <w:color w:val="FFFFFF" w:themeColor="background1"/>
      <w:kern w:val="0"/>
      <w:sz w:val="32"/>
      <w:szCs w:val="28"/>
      <w:shd w:val="clear" w:color="auto" w:fill="0052A0" w:themeFill="text1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2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3FC"/>
  </w:style>
  <w:style w:type="paragraph" w:styleId="Stopka">
    <w:name w:val="footer"/>
    <w:basedOn w:val="Normalny"/>
    <w:link w:val="StopkaZnak"/>
    <w:uiPriority w:val="99"/>
    <w:unhideWhenUsed/>
    <w:rsid w:val="00C2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3FC"/>
  </w:style>
  <w:style w:type="character" w:customStyle="1" w:styleId="Nagwek2Znak">
    <w:name w:val="Nagłówek 2 Znak"/>
    <w:basedOn w:val="Domylnaczcionkaakapitu"/>
    <w:link w:val="Nagwek2"/>
    <w:uiPriority w:val="9"/>
    <w:rsid w:val="00D81202"/>
    <w:rPr>
      <w:rFonts w:asciiTheme="majorHAnsi" w:eastAsiaTheme="majorEastAsia" w:hAnsiTheme="majorHAnsi" w:cstheme="majorBidi"/>
      <w:color w:val="003D77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Rainbow">
      <a:dk1>
        <a:srgbClr val="0052A0"/>
      </a:dk1>
      <a:lt1>
        <a:srgbClr val="FFFFFF"/>
      </a:lt1>
      <a:dk2>
        <a:srgbClr val="000000"/>
      </a:dk2>
      <a:lt2>
        <a:srgbClr val="FFDF2D"/>
      </a:lt2>
      <a:accent1>
        <a:srgbClr val="0052A0"/>
      </a:accent1>
      <a:accent2>
        <a:srgbClr val="38AED7"/>
      </a:accent2>
      <a:accent3>
        <a:srgbClr val="D82A91"/>
      </a:accent3>
      <a:accent4>
        <a:srgbClr val="F26F23"/>
      </a:accent4>
      <a:accent5>
        <a:srgbClr val="FFBF00"/>
      </a:accent5>
      <a:accent6>
        <a:srgbClr val="7AB800"/>
      </a:accent6>
      <a:hlink>
        <a:srgbClr val="38AED7"/>
      </a:hlink>
      <a:folHlink>
        <a:srgbClr val="D82A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1029</Words>
  <Characters>6174</Characters>
  <Application>Microsoft Office Word</Application>
  <DocSecurity>0</DocSecurity>
  <Lines>51</Lines>
  <Paragraphs>14</Paragraphs>
  <ScaleCrop>false</ScaleCrop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Góral Marta</dc:creator>
  <cp:keywords/>
  <dc:description/>
  <cp:lastModifiedBy>Woźniakowska Kinga</cp:lastModifiedBy>
  <cp:revision>2</cp:revision>
  <cp:lastPrinted>2023-07-11T07:49:00Z</cp:lastPrinted>
  <dcterms:created xsi:type="dcterms:W3CDTF">2026-05-11T10:34:00Z</dcterms:created>
  <dcterms:modified xsi:type="dcterms:W3CDTF">2026-05-11T10:34:00Z</dcterms:modified>
</cp:coreProperties>
</file>